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7E" w:rsidRDefault="00CB027E">
      <w:r>
        <w:rPr>
          <w:noProof/>
        </w:rPr>
        <w:drawing>
          <wp:inline distT="0" distB="0" distL="0" distR="0">
            <wp:extent cx="6152515" cy="8459708"/>
            <wp:effectExtent l="0" t="0" r="635" b="0"/>
            <wp:docPr id="1" name="Рисунок 1" descr="C:\Users\dets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28B" w:rsidRDefault="008D228B" w:rsidP="008D228B">
      <w:pPr>
        <w:pStyle w:val="22"/>
        <w:numPr>
          <w:ilvl w:val="0"/>
          <w:numId w:val="1"/>
        </w:numPr>
        <w:ind w:left="0"/>
        <w:jc w:val="both"/>
      </w:pPr>
      <w:bookmarkStart w:id="0" w:name="_GoBack"/>
      <w:bookmarkEnd w:id="0"/>
      <w:r>
        <w:rPr>
          <w:rStyle w:val="15"/>
        </w:rPr>
        <w:lastRenderedPageBreak/>
        <w:t>Режим занятий муниципального бюджетного дошкольного образовательного учреждения города Рязани «Детский сад № 110» (далее - МБДОУ) устанавливается на основе Устава ДОУ, требования санитарных норм СанПиН 2.4.3648.20, Федерального закона от 29 декабря 2012г.</w:t>
      </w:r>
      <w:r>
        <w:t xml:space="preserve"> </w:t>
      </w:r>
      <w:r>
        <w:rPr>
          <w:rStyle w:val="15"/>
        </w:rPr>
        <w:t xml:space="preserve">N 273-ФЗ «Об образовании в Российской Федерации», ФГОС ДО от 17 октября 2013г. N 1155, Приказа </w:t>
      </w:r>
      <w:proofErr w:type="spellStart"/>
      <w:r>
        <w:rPr>
          <w:rStyle w:val="15"/>
        </w:rPr>
        <w:t>Минобрнауки</w:t>
      </w:r>
      <w:proofErr w:type="spellEnd"/>
      <w:r>
        <w:rPr>
          <w:rStyle w:val="15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8D228B" w:rsidRDefault="008D228B" w:rsidP="008D228B">
      <w:pPr>
        <w:pStyle w:val="22"/>
        <w:numPr>
          <w:ilvl w:val="0"/>
          <w:numId w:val="1"/>
        </w:numPr>
        <w:ind w:left="0"/>
        <w:jc w:val="both"/>
      </w:pPr>
      <w:r>
        <w:rPr>
          <w:rStyle w:val="15"/>
        </w:rPr>
        <w:t>Положение «О режиме занятий МБДОУ «Детский сад № 110» регламентирует режим образовательного процесса в МБДОУ.</w:t>
      </w:r>
    </w:p>
    <w:p w:rsidR="008D228B" w:rsidRDefault="008D228B" w:rsidP="008D228B">
      <w:pPr>
        <w:pStyle w:val="11"/>
        <w:keepNext/>
        <w:keepLines/>
        <w:numPr>
          <w:ilvl w:val="0"/>
          <w:numId w:val="2"/>
        </w:numPr>
      </w:pPr>
      <w:r>
        <w:rPr>
          <w:rStyle w:val="21"/>
        </w:rPr>
        <w:t>Режим функционирования МБДОУ</w:t>
      </w:r>
    </w:p>
    <w:p w:rsidR="008D228B" w:rsidRDefault="008D228B" w:rsidP="008D228B">
      <w:pPr>
        <w:pStyle w:val="22"/>
        <w:numPr>
          <w:ilvl w:val="1"/>
          <w:numId w:val="2"/>
        </w:numPr>
        <w:ind w:left="0"/>
        <w:jc w:val="both"/>
      </w:pPr>
      <w:r>
        <w:rPr>
          <w:rStyle w:val="15"/>
        </w:rPr>
        <w:t>Режим функционирования МБДОУ согласовывается с Учредителем.</w:t>
      </w:r>
    </w:p>
    <w:p w:rsidR="008D228B" w:rsidRDefault="008D228B" w:rsidP="008D228B">
      <w:pPr>
        <w:pStyle w:val="22"/>
        <w:numPr>
          <w:ilvl w:val="1"/>
          <w:numId w:val="2"/>
        </w:numPr>
        <w:ind w:left="0"/>
        <w:jc w:val="both"/>
      </w:pPr>
      <w:r>
        <w:rPr>
          <w:rStyle w:val="15"/>
        </w:rPr>
        <w:t>МБДОУ работает по пятидневной рабочей неделе с 12-ти часовым пребыванием, с 7.00 до 19.00.</w:t>
      </w:r>
    </w:p>
    <w:p w:rsidR="008D228B" w:rsidRDefault="008D228B" w:rsidP="008D228B">
      <w:pPr>
        <w:pStyle w:val="22"/>
        <w:numPr>
          <w:ilvl w:val="1"/>
          <w:numId w:val="2"/>
        </w:numPr>
        <w:ind w:left="0"/>
        <w:jc w:val="both"/>
      </w:pPr>
      <w:r>
        <w:rPr>
          <w:rStyle w:val="15"/>
        </w:rPr>
        <w:t>В субботу, воскресенье и праздничные дни МБДОУ не работает.</w:t>
      </w:r>
    </w:p>
    <w:p w:rsidR="008D228B" w:rsidRDefault="008D228B" w:rsidP="008D228B">
      <w:pPr>
        <w:pStyle w:val="11"/>
        <w:keepNext/>
        <w:keepLines/>
        <w:numPr>
          <w:ilvl w:val="0"/>
          <w:numId w:val="2"/>
        </w:numPr>
      </w:pPr>
      <w:r>
        <w:rPr>
          <w:rStyle w:val="21"/>
        </w:rPr>
        <w:t>Требования к организации режима дня и учебных занятий</w:t>
      </w:r>
    </w:p>
    <w:p w:rsidR="008D228B" w:rsidRDefault="008D228B" w:rsidP="008D228B">
      <w:pPr>
        <w:pStyle w:val="22"/>
        <w:numPr>
          <w:ilvl w:val="1"/>
          <w:numId w:val="2"/>
        </w:numPr>
        <w:ind w:left="0"/>
        <w:jc w:val="both"/>
      </w:pPr>
      <w:r>
        <w:rPr>
          <w:rStyle w:val="15"/>
        </w:rPr>
        <w:t>Режим дня должен соответствовать возрастным особенностям детей и способствовать их гармоничному развитию.</w:t>
      </w:r>
    </w:p>
    <w:p w:rsidR="008D228B" w:rsidRDefault="008D228B" w:rsidP="008D228B">
      <w:pPr>
        <w:pStyle w:val="22"/>
        <w:numPr>
          <w:ilvl w:val="1"/>
          <w:numId w:val="2"/>
        </w:numPr>
        <w:ind w:left="0"/>
        <w:jc w:val="both"/>
      </w:pPr>
      <w:r>
        <w:rPr>
          <w:rStyle w:val="15"/>
        </w:rPr>
        <w:t>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8D228B" w:rsidRDefault="008D228B" w:rsidP="008D228B">
      <w:pPr>
        <w:pStyle w:val="22"/>
        <w:numPr>
          <w:ilvl w:val="0"/>
          <w:numId w:val="3"/>
        </w:numPr>
        <w:ind w:left="0"/>
        <w:jc w:val="both"/>
      </w:pPr>
      <w:r>
        <w:rPr>
          <w:rStyle w:val="15"/>
        </w:rPr>
        <w:t>Продолжительность непрерывной образовательной деятельности для детей:</w:t>
      </w:r>
    </w:p>
    <w:p w:rsidR="008D228B" w:rsidRDefault="008D228B" w:rsidP="008D228B">
      <w:pPr>
        <w:pStyle w:val="22"/>
        <w:jc w:val="both"/>
      </w:pPr>
      <w:r>
        <w:rPr>
          <w:rStyle w:val="15"/>
        </w:rPr>
        <w:t xml:space="preserve">• Для детей раннего возраста от 1 до 3 лет не должна превышать 10 мин. Допускается осуществлять образовательную деятельность в первую и во вторую половину дня (не более </w:t>
      </w:r>
      <w:r>
        <w:rPr>
          <w:rStyle w:val="23"/>
        </w:rPr>
        <w:t>8-10</w:t>
      </w:r>
      <w:r>
        <w:rPr>
          <w:rStyle w:val="15"/>
        </w:rPr>
        <w:t xml:space="preserve"> минут, 10 занятий в неделю). Допускается осуществлять образовательную деятельность на игровой площадке во время прогулки;</w:t>
      </w:r>
    </w:p>
    <w:p w:rsidR="008D228B" w:rsidRDefault="008D228B" w:rsidP="008D228B">
      <w:pPr>
        <w:pStyle w:val="22"/>
        <w:numPr>
          <w:ilvl w:val="0"/>
          <w:numId w:val="4"/>
        </w:numPr>
        <w:ind w:left="0"/>
        <w:jc w:val="both"/>
      </w:pPr>
      <w:r>
        <w:rPr>
          <w:rStyle w:val="15"/>
        </w:rPr>
        <w:t>от 3 до 4-х лет - не более 15 минут;</w:t>
      </w:r>
    </w:p>
    <w:p w:rsidR="008D228B" w:rsidRDefault="008D228B" w:rsidP="008D228B">
      <w:pPr>
        <w:pStyle w:val="22"/>
        <w:numPr>
          <w:ilvl w:val="0"/>
          <w:numId w:val="4"/>
        </w:numPr>
        <w:ind w:left="0"/>
        <w:jc w:val="both"/>
      </w:pPr>
      <w:r>
        <w:rPr>
          <w:rStyle w:val="15"/>
        </w:rPr>
        <w:t>от 4-х до 5-ти лет - не более 20 минут;</w:t>
      </w:r>
    </w:p>
    <w:p w:rsidR="008D228B" w:rsidRDefault="008D228B" w:rsidP="008D228B">
      <w:pPr>
        <w:pStyle w:val="22"/>
        <w:numPr>
          <w:ilvl w:val="0"/>
          <w:numId w:val="4"/>
        </w:numPr>
        <w:ind w:left="0"/>
        <w:jc w:val="both"/>
      </w:pPr>
      <w:r>
        <w:rPr>
          <w:rStyle w:val="15"/>
        </w:rPr>
        <w:t>от 5 до 6-ти лет - не более 25 минут;</w:t>
      </w:r>
    </w:p>
    <w:p w:rsidR="008D228B" w:rsidRDefault="008D228B" w:rsidP="008D228B">
      <w:pPr>
        <w:pStyle w:val="22"/>
        <w:numPr>
          <w:ilvl w:val="0"/>
          <w:numId w:val="4"/>
        </w:numPr>
        <w:ind w:left="0"/>
        <w:jc w:val="both"/>
      </w:pPr>
      <w:r>
        <w:rPr>
          <w:rStyle w:val="15"/>
        </w:rPr>
        <w:t>от 6-ти до 7-ми лет - не более 30 минут.</w:t>
      </w:r>
    </w:p>
    <w:p w:rsidR="008D228B" w:rsidRDefault="008D228B" w:rsidP="008D228B">
      <w:pPr>
        <w:pStyle w:val="22"/>
        <w:numPr>
          <w:ilvl w:val="0"/>
          <w:numId w:val="3"/>
        </w:numPr>
        <w:ind w:left="0"/>
        <w:jc w:val="both"/>
      </w:pPr>
      <w:r>
        <w:rPr>
          <w:rStyle w:val="15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</w:t>
      </w:r>
    </w:p>
    <w:p w:rsidR="008D228B" w:rsidRDefault="008D228B" w:rsidP="008D228B">
      <w:pPr>
        <w:pStyle w:val="22"/>
        <w:numPr>
          <w:ilvl w:val="0"/>
          <w:numId w:val="5"/>
        </w:numPr>
        <w:ind w:left="0"/>
        <w:jc w:val="both"/>
      </w:pPr>
      <w:r>
        <w:rPr>
          <w:rStyle w:val="15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D228B" w:rsidRDefault="008D228B" w:rsidP="008D228B">
      <w:pPr>
        <w:pStyle w:val="22"/>
        <w:numPr>
          <w:ilvl w:val="0"/>
          <w:numId w:val="5"/>
        </w:numPr>
        <w:ind w:left="0"/>
        <w:jc w:val="both"/>
      </w:pPr>
      <w:r>
        <w:rPr>
          <w:rStyle w:val="15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8D228B" w:rsidRDefault="008D228B" w:rsidP="008D228B">
      <w:pPr>
        <w:pStyle w:val="22"/>
        <w:numPr>
          <w:ilvl w:val="0"/>
          <w:numId w:val="5"/>
        </w:numPr>
        <w:ind w:left="0"/>
        <w:jc w:val="both"/>
      </w:pPr>
      <w:r>
        <w:rPr>
          <w:rStyle w:val="15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8D228B" w:rsidRDefault="008D228B" w:rsidP="008D228B">
      <w:pPr>
        <w:widowControl/>
        <w:rPr>
          <w:rStyle w:val="15"/>
          <w:rFonts w:eastAsia="Times New Roman"/>
        </w:rPr>
        <w:sectPr w:rsidR="008D228B" w:rsidSect="008D228B">
          <w:pgSz w:w="12240" w:h="15840"/>
          <w:pgMar w:top="1134" w:right="850" w:bottom="1134" w:left="170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8D228B" w:rsidRDefault="008D228B" w:rsidP="008D228B">
      <w:pPr>
        <w:pStyle w:val="22"/>
        <w:numPr>
          <w:ilvl w:val="0"/>
          <w:numId w:val="5"/>
        </w:numPr>
        <w:ind w:left="0"/>
        <w:jc w:val="both"/>
      </w:pPr>
      <w:r>
        <w:rPr>
          <w:rStyle w:val="15"/>
        </w:rPr>
        <w:lastRenderedPageBreak/>
        <w:t>Занятия по физическому развитию основной образовательной программы детей в возрасте от 3 до 7 лет организуют не менее 3 раз в неделю. Длительность занятий по физическому развитию зависит от возраста детей и составляет:</w:t>
      </w:r>
    </w:p>
    <w:p w:rsidR="008D228B" w:rsidRDefault="008D228B" w:rsidP="008D228B">
      <w:pPr>
        <w:pStyle w:val="22"/>
        <w:numPr>
          <w:ilvl w:val="0"/>
          <w:numId w:val="6"/>
        </w:numPr>
        <w:ind w:left="0"/>
        <w:jc w:val="both"/>
      </w:pPr>
      <w:r>
        <w:rPr>
          <w:rStyle w:val="15"/>
        </w:rPr>
        <w:t>в младшей группе - 15 минут;</w:t>
      </w:r>
    </w:p>
    <w:p w:rsidR="008D228B" w:rsidRDefault="008D228B" w:rsidP="008D228B">
      <w:pPr>
        <w:pStyle w:val="22"/>
        <w:numPr>
          <w:ilvl w:val="0"/>
          <w:numId w:val="6"/>
        </w:numPr>
        <w:ind w:left="0"/>
        <w:jc w:val="both"/>
      </w:pPr>
      <w:r>
        <w:rPr>
          <w:rStyle w:val="15"/>
        </w:rPr>
        <w:t>в средней группе - 20 минут;</w:t>
      </w:r>
    </w:p>
    <w:p w:rsidR="008D228B" w:rsidRDefault="008D228B" w:rsidP="008D228B">
      <w:pPr>
        <w:pStyle w:val="22"/>
        <w:numPr>
          <w:ilvl w:val="0"/>
          <w:numId w:val="6"/>
        </w:numPr>
        <w:ind w:left="0"/>
        <w:jc w:val="both"/>
      </w:pPr>
      <w:r>
        <w:rPr>
          <w:rStyle w:val="15"/>
        </w:rPr>
        <w:t>в старшей группе - 25 минут;</w:t>
      </w:r>
    </w:p>
    <w:p w:rsidR="008D228B" w:rsidRDefault="008D228B" w:rsidP="008D228B">
      <w:pPr>
        <w:pStyle w:val="22"/>
        <w:numPr>
          <w:ilvl w:val="0"/>
          <w:numId w:val="6"/>
        </w:numPr>
        <w:ind w:left="0"/>
        <w:jc w:val="both"/>
      </w:pPr>
      <w:r>
        <w:rPr>
          <w:rStyle w:val="15"/>
        </w:rPr>
        <w:t>в подготовительной группе - 30 минут.</w:t>
      </w:r>
    </w:p>
    <w:p w:rsidR="008D228B" w:rsidRDefault="008D228B" w:rsidP="008D228B">
      <w:pPr>
        <w:pStyle w:val="22"/>
        <w:jc w:val="both"/>
      </w:pPr>
      <w:r>
        <w:rPr>
          <w:rStyle w:val="15"/>
        </w:rPr>
        <w:t xml:space="preserve">Один раз в неделю для детей 5-7 лет круглогодично организовываются занятия по физическому развитию детей на открытом воздухе. Их проводят только при отсутствии </w:t>
      </w:r>
      <w:r>
        <w:rPr>
          <w:rStyle w:val="24"/>
        </w:rPr>
        <w:t xml:space="preserve">у </w:t>
      </w:r>
      <w:r>
        <w:rPr>
          <w:rStyle w:val="15"/>
        </w:rPr>
        <w:t>детей медицинских противопоказаний и наличии у детей спортивной одежды, соответствующей погодным условиям.</w:t>
      </w:r>
    </w:p>
    <w:p w:rsidR="008D228B" w:rsidRDefault="008D228B" w:rsidP="008D228B">
      <w:pPr>
        <w:pStyle w:val="22"/>
        <w:jc w:val="both"/>
      </w:pPr>
      <w:r>
        <w:rPr>
          <w:rStyle w:val="15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8D228B" w:rsidRDefault="008D228B" w:rsidP="008D228B">
      <w:pPr>
        <w:pStyle w:val="22"/>
        <w:numPr>
          <w:ilvl w:val="0"/>
          <w:numId w:val="7"/>
        </w:numPr>
        <w:ind w:left="0"/>
        <w:jc w:val="both"/>
      </w:pPr>
      <w:r>
        <w:rPr>
          <w:rStyle w:val="15"/>
        </w:rPr>
        <w:t>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8D228B" w:rsidRDefault="008D228B" w:rsidP="008D228B">
      <w:pPr>
        <w:pStyle w:val="22"/>
        <w:numPr>
          <w:ilvl w:val="0"/>
          <w:numId w:val="7"/>
        </w:numPr>
        <w:ind w:left="0"/>
        <w:jc w:val="both"/>
      </w:pPr>
      <w:r>
        <w:rPr>
          <w:rStyle w:val="15"/>
        </w:rPr>
        <w:t>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8D228B" w:rsidRDefault="008D228B" w:rsidP="008D228B">
      <w:pPr>
        <w:pStyle w:val="22"/>
        <w:numPr>
          <w:ilvl w:val="0"/>
          <w:numId w:val="7"/>
        </w:numPr>
        <w:ind w:left="0"/>
        <w:jc w:val="both"/>
      </w:pPr>
      <w:r>
        <w:rPr>
          <w:rStyle w:val="15"/>
        </w:rPr>
        <w:t xml:space="preserve">Непосредственно образовательная деятельность с детьми проводится воспитателями </w:t>
      </w:r>
      <w:r>
        <w:rPr>
          <w:rStyle w:val="24"/>
        </w:rPr>
        <w:t xml:space="preserve">в </w:t>
      </w:r>
      <w:r>
        <w:rPr>
          <w:rStyle w:val="15"/>
        </w:rPr>
        <w:t>групповых комнатах. Музыкальные и физкультурные занятия проводятся специалистами и воспитателями в музыкальном зале.</w:t>
      </w:r>
    </w:p>
    <w:p w:rsidR="008D228B" w:rsidRDefault="008D228B" w:rsidP="008D228B">
      <w:pPr>
        <w:pStyle w:val="22"/>
        <w:jc w:val="both"/>
      </w:pPr>
      <w:r>
        <w:rPr>
          <w:rStyle w:val="15"/>
        </w:rPr>
        <w:t xml:space="preserve">3.10.Индивидуальные, коррекционные занятия с педагогом-психологом, учителем-логопедом, учителем-дефектологом проводятся в первую и во вторую половину дня, </w:t>
      </w:r>
      <w:proofErr w:type="gramStart"/>
      <w:r>
        <w:rPr>
          <w:rStyle w:val="15"/>
        </w:rPr>
        <w:t>согласно графика</w:t>
      </w:r>
      <w:proofErr w:type="gramEnd"/>
      <w:r>
        <w:rPr>
          <w:rStyle w:val="15"/>
        </w:rPr>
        <w:t xml:space="preserve"> его работы, продолжительность занятий составляет:</w:t>
      </w:r>
    </w:p>
    <w:p w:rsidR="008D228B" w:rsidRDefault="008D228B" w:rsidP="008D228B">
      <w:pPr>
        <w:pStyle w:val="22"/>
        <w:numPr>
          <w:ilvl w:val="0"/>
          <w:numId w:val="6"/>
        </w:numPr>
        <w:ind w:left="0"/>
        <w:jc w:val="both"/>
      </w:pPr>
      <w:r>
        <w:rPr>
          <w:rStyle w:val="15"/>
        </w:rPr>
        <w:t>младший дошкольный возраст - 10-15 минут;</w:t>
      </w:r>
    </w:p>
    <w:p w:rsidR="008D228B" w:rsidRDefault="008D228B" w:rsidP="008D228B">
      <w:pPr>
        <w:pStyle w:val="22"/>
        <w:numPr>
          <w:ilvl w:val="0"/>
          <w:numId w:val="6"/>
        </w:numPr>
        <w:ind w:left="0"/>
        <w:jc w:val="both"/>
      </w:pPr>
      <w:r>
        <w:rPr>
          <w:rStyle w:val="15"/>
        </w:rPr>
        <w:t>старший дошкольный возраст - 20-25 минут.</w:t>
      </w:r>
    </w:p>
    <w:p w:rsidR="008D228B" w:rsidRDefault="008D228B" w:rsidP="008D228B">
      <w:pPr>
        <w:pStyle w:val="11"/>
        <w:keepNext/>
        <w:keepLines/>
      </w:pPr>
      <w:r>
        <w:rPr>
          <w:rStyle w:val="21"/>
        </w:rPr>
        <w:t>Ответственность</w:t>
      </w:r>
    </w:p>
    <w:p w:rsidR="008D228B" w:rsidRDefault="008D228B" w:rsidP="008D228B">
      <w:r>
        <w:rPr>
          <w:rStyle w:val="15"/>
        </w:rPr>
        <w:t>4.1.Аминистрация МБДОУ, воспитатели, помощники воспитателя,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4C14A1" w:rsidRDefault="00CB027E"/>
    <w:sectPr w:rsidR="004C14A1" w:rsidSect="008D228B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34D2"/>
    <w:multiLevelType w:val="multilevel"/>
    <w:tmpl w:val="1EFC15C8"/>
    <w:lvl w:ilvl="0">
      <w:start w:val="4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92AC7"/>
    <w:multiLevelType w:val="multilevel"/>
    <w:tmpl w:val="A1B416D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7736D"/>
    <w:multiLevelType w:val="multilevel"/>
    <w:tmpl w:val="BFB8A8D0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31384"/>
    <w:multiLevelType w:val="multilevel"/>
    <w:tmpl w:val="D1E83C0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6451B"/>
    <w:multiLevelType w:val="multilevel"/>
    <w:tmpl w:val="AF8E6A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B534F"/>
    <w:multiLevelType w:val="multilevel"/>
    <w:tmpl w:val="A6CEB2FA"/>
    <w:lvl w:ilvl="0">
      <w:start w:val="4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6421E"/>
    <w:multiLevelType w:val="multilevel"/>
    <w:tmpl w:val="803856CC"/>
    <w:lvl w:ilvl="0">
      <w:start w:val="7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8B"/>
    <w:rsid w:val="008D228B"/>
    <w:rsid w:val="00A55089"/>
    <w:rsid w:val="00CB027E"/>
    <w:rsid w:val="00D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(2)2"/>
    <w:basedOn w:val="a"/>
    <w:rsid w:val="008D228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1"/>
    <w:basedOn w:val="a"/>
    <w:rsid w:val="008D228B"/>
    <w:pPr>
      <w:shd w:val="clear" w:color="auto" w:fill="FFFFFF"/>
      <w:spacing w:before="100" w:beforeAutospacing="1" w:after="100" w:afterAutospacing="1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rsid w:val="008D228B"/>
    <w:pPr>
      <w:shd w:val="clear" w:color="auto" w:fill="FFFFFF"/>
      <w:spacing w:before="100" w:beforeAutospacing="1" w:after="100" w:afterAutospacing="1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rsid w:val="008D228B"/>
    <w:pPr>
      <w:shd w:val="clear" w:color="auto" w:fill="FFFFFF"/>
      <w:spacing w:before="100" w:beforeAutospacing="1" w:after="100" w:afterAutospacing="1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15"/>
    <w:basedOn w:val="a0"/>
    <w:rsid w:val="008D228B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16">
    <w:name w:val="16"/>
    <w:basedOn w:val="a0"/>
    <w:rsid w:val="008D228B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character" w:customStyle="1" w:styleId="18">
    <w:name w:val="18"/>
    <w:basedOn w:val="a0"/>
    <w:rsid w:val="008D228B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character" w:customStyle="1" w:styleId="21">
    <w:name w:val="21"/>
    <w:basedOn w:val="a0"/>
    <w:rsid w:val="008D228B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character" w:customStyle="1" w:styleId="23">
    <w:name w:val="23"/>
    <w:basedOn w:val="a0"/>
    <w:rsid w:val="008D228B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24">
    <w:name w:val="24"/>
    <w:basedOn w:val="a0"/>
    <w:rsid w:val="008D228B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B0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7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(2)2"/>
    <w:basedOn w:val="a"/>
    <w:rsid w:val="008D228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1"/>
    <w:basedOn w:val="a"/>
    <w:rsid w:val="008D228B"/>
    <w:pPr>
      <w:shd w:val="clear" w:color="auto" w:fill="FFFFFF"/>
      <w:spacing w:before="100" w:beforeAutospacing="1" w:after="100" w:afterAutospacing="1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rsid w:val="008D228B"/>
    <w:pPr>
      <w:shd w:val="clear" w:color="auto" w:fill="FFFFFF"/>
      <w:spacing w:before="100" w:beforeAutospacing="1" w:after="100" w:afterAutospacing="1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rsid w:val="008D228B"/>
    <w:pPr>
      <w:shd w:val="clear" w:color="auto" w:fill="FFFFFF"/>
      <w:spacing w:before="100" w:beforeAutospacing="1" w:after="100" w:afterAutospacing="1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15"/>
    <w:basedOn w:val="a0"/>
    <w:rsid w:val="008D228B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16">
    <w:name w:val="16"/>
    <w:basedOn w:val="a0"/>
    <w:rsid w:val="008D228B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character" w:customStyle="1" w:styleId="18">
    <w:name w:val="18"/>
    <w:basedOn w:val="a0"/>
    <w:rsid w:val="008D228B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character" w:customStyle="1" w:styleId="21">
    <w:name w:val="21"/>
    <w:basedOn w:val="a0"/>
    <w:rsid w:val="008D228B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character" w:customStyle="1" w:styleId="23">
    <w:name w:val="23"/>
    <w:basedOn w:val="a0"/>
    <w:rsid w:val="008D228B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24">
    <w:name w:val="24"/>
    <w:basedOn w:val="a0"/>
    <w:rsid w:val="008D228B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B0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7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0C70-416C-42DF-BFDF-1E58DBE4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4113</Characters>
  <Application>Microsoft Office Word</Application>
  <DocSecurity>0</DocSecurity>
  <Lines>34</Lines>
  <Paragraphs>9</Paragraphs>
  <ScaleCrop>false</ScaleCrop>
  <Company>HP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</dc:creator>
  <cp:lastModifiedBy>detsa</cp:lastModifiedBy>
  <cp:revision>2</cp:revision>
  <dcterms:created xsi:type="dcterms:W3CDTF">2022-08-30T04:52:00Z</dcterms:created>
  <dcterms:modified xsi:type="dcterms:W3CDTF">2022-09-05T05:08:00Z</dcterms:modified>
</cp:coreProperties>
</file>